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0C7" w:rsidRPr="004A70C7" w:rsidRDefault="004A70C7" w:rsidP="004A70C7">
      <w:pPr>
        <w:spacing w:after="0" w:line="240" w:lineRule="auto"/>
        <w:ind w:left="4488" w:right="444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70C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86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0C7" w:rsidRPr="004A70C7" w:rsidRDefault="004A70C7" w:rsidP="004A70C7">
      <w:pPr>
        <w:shd w:val="clear" w:color="auto" w:fill="FFFFFF"/>
        <w:spacing w:before="197" w:after="0" w:line="240" w:lineRule="auto"/>
        <w:ind w:left="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C7">
        <w:rPr>
          <w:rFonts w:ascii="Times New Roman" w:eastAsia="Times New Roman" w:hAnsi="Times New Roman" w:cs="Times New Roman"/>
          <w:color w:val="000000"/>
          <w:spacing w:val="-1"/>
          <w:w w:val="126"/>
          <w:sz w:val="28"/>
          <w:szCs w:val="28"/>
          <w:lang w:val="uk-UA" w:eastAsia="ru-RU"/>
        </w:rPr>
        <w:t>УКРАЇНА</w:t>
      </w:r>
    </w:p>
    <w:p w:rsidR="004A70C7" w:rsidRPr="004A70C7" w:rsidRDefault="004A70C7" w:rsidP="004A70C7">
      <w:pPr>
        <w:shd w:val="clear" w:color="auto" w:fill="FFFFFF"/>
        <w:spacing w:before="326" w:after="0" w:line="317" w:lineRule="exact"/>
        <w:ind w:left="9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C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ФЕДОРІВСЬКА СІЛЬСЬКА РАДА ПОЛОГІВСЬКОГО РАЙОНУ</w:t>
      </w:r>
    </w:p>
    <w:p w:rsidR="004A70C7" w:rsidRPr="004A70C7" w:rsidRDefault="004A70C7" w:rsidP="004A70C7">
      <w:pPr>
        <w:shd w:val="clear" w:color="auto" w:fill="FFFFFF"/>
        <w:spacing w:after="0" w:line="317" w:lineRule="exact"/>
        <w:ind w:left="3187" w:right="3178" w:firstLine="110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 w:eastAsia="ru-RU"/>
        </w:rPr>
      </w:pPr>
      <w:r w:rsidRPr="004A70C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 w:eastAsia="ru-RU"/>
        </w:rPr>
        <w:t>ЗАПОРІЗЬКОЇ ОБЛАСТІ</w:t>
      </w:r>
    </w:p>
    <w:p w:rsidR="004A70C7" w:rsidRPr="004A70C7" w:rsidRDefault="004A70C7" w:rsidP="004A70C7">
      <w:pPr>
        <w:shd w:val="clear" w:color="auto" w:fill="FFFFFF"/>
        <w:spacing w:after="0" w:line="317" w:lineRule="exact"/>
        <w:ind w:left="3187" w:right="3178" w:firstLine="110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 w:eastAsia="ru-RU"/>
        </w:rPr>
      </w:pPr>
      <w:r w:rsidRPr="004A70C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 w:eastAsia="ru-RU"/>
        </w:rPr>
        <w:t>восьмого скликання</w:t>
      </w:r>
    </w:p>
    <w:p w:rsidR="00B20535" w:rsidRDefault="00B20535" w:rsidP="00B20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дванадцята позачергова</w:t>
      </w:r>
      <w:r w:rsidR="004A70C7" w:rsidRPr="004A7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</w:t>
      </w:r>
    </w:p>
    <w:p w:rsidR="004A70C7" w:rsidRPr="00B20535" w:rsidRDefault="00B20535" w:rsidP="00B20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</w:t>
      </w:r>
      <w:r w:rsidR="004A70C7" w:rsidRPr="004A70C7">
        <w:rPr>
          <w:rFonts w:ascii="Times New Roman" w:eastAsia="Times New Roman" w:hAnsi="Times New Roman" w:cs="Times New Roman"/>
          <w:b/>
          <w:color w:val="000000"/>
          <w:spacing w:val="-3"/>
          <w:w w:val="130"/>
          <w:sz w:val="28"/>
          <w:szCs w:val="28"/>
          <w:lang w:val="uk-UA" w:eastAsia="ru-RU"/>
        </w:rPr>
        <w:t>РІШЕННЯ</w:t>
      </w:r>
    </w:p>
    <w:p w:rsidR="004A70C7" w:rsidRPr="004A70C7" w:rsidRDefault="00B20535" w:rsidP="004A70C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  <w:t>19.11</w:t>
      </w:r>
      <w:r w:rsidR="004A70C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  <w:t>.</w:t>
      </w:r>
      <w:r w:rsidR="004A70C7" w:rsidRPr="004A70C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  <w:t xml:space="preserve"> 2021 року                                                                                          №</w:t>
      </w:r>
      <w:r w:rsidR="004E59E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  <w:t xml:space="preserve"> 30</w:t>
      </w:r>
    </w:p>
    <w:p w:rsidR="004A70C7" w:rsidRPr="004A70C7" w:rsidRDefault="004A70C7" w:rsidP="004A70C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</w:pPr>
      <w:r w:rsidRPr="004A70C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  <w:t xml:space="preserve">с. </w:t>
      </w:r>
      <w:proofErr w:type="spellStart"/>
      <w:r w:rsidRPr="004A70C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  <w:t>Федорівка</w:t>
      </w:r>
      <w:proofErr w:type="spellEnd"/>
    </w:p>
    <w:p w:rsidR="004A70C7" w:rsidRPr="004A70C7" w:rsidRDefault="004A70C7" w:rsidP="004A70C7">
      <w:pPr>
        <w:spacing w:after="0" w:line="240" w:lineRule="auto"/>
        <w:outlineLvl w:val="0"/>
        <w:rPr>
          <w:rFonts w:ascii="Courier New" w:eastAsia="MS Mincho" w:hAnsi="Courier New" w:cs="Times New Roman"/>
          <w:sz w:val="28"/>
          <w:szCs w:val="28"/>
          <w:lang w:val="uk-UA" w:eastAsia="x-none"/>
        </w:rPr>
      </w:pPr>
    </w:p>
    <w:p w:rsidR="006E7551" w:rsidRDefault="004A70C7" w:rsidP="004A70C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A70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r w:rsidR="007E74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затвердження П</w:t>
      </w:r>
      <w:r w:rsidR="009F37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лану </w:t>
      </w:r>
      <w:r w:rsidR="006E75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діяльності </w:t>
      </w:r>
      <w:r w:rsidRPr="004A70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6E7551" w:rsidRDefault="004A70C7" w:rsidP="004A70C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A70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підготовки</w:t>
      </w:r>
      <w:r w:rsidR="006E75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7E74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проє</w:t>
      </w:r>
      <w:r w:rsidRPr="004A70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ктів</w:t>
      </w:r>
      <w:proofErr w:type="spellEnd"/>
      <w:r w:rsidRPr="004A70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регуляторних </w:t>
      </w:r>
    </w:p>
    <w:p w:rsidR="004A70C7" w:rsidRPr="004A70C7" w:rsidRDefault="00BE1649" w:rsidP="004A70C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актів на 2022</w:t>
      </w:r>
      <w:r w:rsidR="004A70C7" w:rsidRPr="004A70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рік</w:t>
      </w:r>
    </w:p>
    <w:p w:rsidR="004A70C7" w:rsidRPr="004A70C7" w:rsidRDefault="004A70C7" w:rsidP="004A70C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70C7" w:rsidRPr="004A70C7" w:rsidRDefault="004A70C7" w:rsidP="004A70C7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7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На підставі ст. </w:t>
      </w:r>
      <w:r w:rsidR="006E75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7, 13, </w:t>
      </w:r>
      <w:r w:rsidRPr="004A7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 Закону України «Про засади державної регуляторної політики у сфері господарської  діяльності» та п. 7 ст. 26 «Про місце</w:t>
      </w:r>
      <w:r w:rsidR="006E75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 самоврядування в Україні», враховуючи висновки та пропозиції постійної депутатської комісії з питань фінансів</w:t>
      </w:r>
      <w:r w:rsidRPr="004A7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E75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бюджету, планування соціально-економічного розвитку, інвестицій та міжнародного співробітництва</w:t>
      </w:r>
      <w:r w:rsidRPr="004A7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4A7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Федорівська</w:t>
      </w:r>
      <w:proofErr w:type="spellEnd"/>
      <w:r w:rsidRPr="004A7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сільська рада </w:t>
      </w:r>
      <w:proofErr w:type="spellStart"/>
      <w:r w:rsidRPr="004A7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Пологівського</w:t>
      </w:r>
      <w:proofErr w:type="spellEnd"/>
      <w:r w:rsidRPr="004A7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</w:t>
      </w:r>
    </w:p>
    <w:p w:rsidR="004A70C7" w:rsidRPr="004A70C7" w:rsidRDefault="004A70C7" w:rsidP="004A70C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7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И Р І Ш И ЛА:</w:t>
      </w:r>
    </w:p>
    <w:p w:rsidR="004A70C7" w:rsidRPr="004A70C7" w:rsidRDefault="004A70C7" w:rsidP="004A70C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70C7" w:rsidRPr="00274AC4" w:rsidRDefault="00274AC4" w:rsidP="00274A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7E7411" w:rsidRPr="00274A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П</w:t>
      </w:r>
      <w:r w:rsidR="009F373D" w:rsidRPr="00274A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лан</w:t>
      </w:r>
      <w:r w:rsidR="007E7411" w:rsidRPr="00274A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діяльності</w:t>
      </w:r>
      <w:r w:rsidR="004A70C7" w:rsidRPr="00274A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 підготовки </w:t>
      </w:r>
      <w:proofErr w:type="spellStart"/>
      <w:r w:rsidR="004A70C7" w:rsidRPr="00274A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7E7411" w:rsidRPr="00274A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="00BE1649" w:rsidRPr="00274A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ктів</w:t>
      </w:r>
      <w:proofErr w:type="spellEnd"/>
      <w:r w:rsidR="00BE1649" w:rsidRPr="00274A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регуляторних актів на 2022</w:t>
      </w:r>
      <w:r w:rsidR="009F373D" w:rsidRPr="00274A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70C7" w:rsidRPr="00274A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рік (додається).</w:t>
      </w:r>
    </w:p>
    <w:p w:rsidR="007E7411" w:rsidRPr="00274AC4" w:rsidRDefault="007E7411" w:rsidP="009F3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70C7" w:rsidRDefault="007E7411" w:rsidP="004A7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О</w:t>
      </w:r>
      <w:r w:rsidR="006E75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прилюднити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План діяльності з підготовки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регуляторних актів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Федорівської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на 2022 рік в порядку, ви</w:t>
      </w:r>
      <w:r w:rsidR="00B205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наченому чинним законодавством.</w:t>
      </w:r>
    </w:p>
    <w:p w:rsidR="007E7411" w:rsidRDefault="007E7411" w:rsidP="004A7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7411" w:rsidRDefault="007E7411" w:rsidP="004A7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набирає чинності з 01.01.2022 року.</w:t>
      </w:r>
    </w:p>
    <w:p w:rsidR="007E7411" w:rsidRPr="004A70C7" w:rsidRDefault="007E7411" w:rsidP="004A7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70C7" w:rsidRPr="004A70C7" w:rsidRDefault="004A70C7" w:rsidP="004A7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7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Контроль за виконанням даного рішення покласти на постійну комісію з питань фінансів, бюджету, планування соціально-економічного розвитку, інвестицій та міжнародного співробітництва та на комісію з питань земельних відносин, природокористування, планування території, будівництва, архітектури, комунальної власності, житлово-комунального господарства  та  благоустрою.</w:t>
      </w:r>
    </w:p>
    <w:p w:rsidR="004A70C7" w:rsidRPr="004A70C7" w:rsidRDefault="004A70C7" w:rsidP="004A70C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4A70C7" w:rsidRPr="004A70C7" w:rsidRDefault="004A70C7" w:rsidP="004A70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70C7" w:rsidRPr="004A70C7" w:rsidRDefault="004A70C7" w:rsidP="007E7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7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Сільський голова       </w:t>
      </w:r>
      <w:r w:rsidR="009F37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Володимир  </w:t>
      </w:r>
      <w:r w:rsidRPr="004A7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ЧЕРНОУС</w:t>
      </w:r>
    </w:p>
    <w:p w:rsidR="00B20535" w:rsidRDefault="007E7411" w:rsidP="007E741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</w:t>
      </w:r>
    </w:p>
    <w:p w:rsidR="003B38E9" w:rsidRDefault="003B38E9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3B38E9" w:rsidSect="00BC7E14">
          <w:pgSz w:w="11906" w:h="16838" w:code="9"/>
          <w:pgMar w:top="1134" w:right="567" w:bottom="1134" w:left="1701" w:header="720" w:footer="720" w:gutter="0"/>
          <w:cols w:space="720"/>
          <w:docGrid w:linePitch="326"/>
        </w:sect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</w:p>
    <w:p w:rsidR="003B38E9" w:rsidRDefault="003B38E9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0535" w:rsidRDefault="00B20535" w:rsidP="007E741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A70C7" w:rsidRPr="007E7411" w:rsidRDefault="00B20535" w:rsidP="007E741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</w:t>
      </w:r>
      <w:r w:rsidR="00EC15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</w:t>
      </w:r>
      <w:r w:rsidR="007E74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A70C7" w:rsidRPr="007E74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</w:t>
      </w:r>
    </w:p>
    <w:p w:rsidR="004A70C7" w:rsidRPr="007E7411" w:rsidRDefault="007E7411" w:rsidP="007E741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</w:t>
      </w:r>
      <w:r w:rsidR="004A70C7" w:rsidRPr="007E74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Pr="007E74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C15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A70C7" w:rsidRPr="007E74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рішення сесії </w:t>
      </w:r>
      <w:proofErr w:type="spellStart"/>
      <w:r w:rsidR="004A70C7" w:rsidRPr="007E74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Федорівської</w:t>
      </w:r>
      <w:proofErr w:type="spellEnd"/>
      <w:r w:rsidR="004A70C7" w:rsidRPr="007E74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4A70C7" w:rsidRPr="004A70C7" w:rsidRDefault="004A70C7" w:rsidP="004A70C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74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  <w:r w:rsidR="007E7411" w:rsidRPr="007E74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</w:t>
      </w:r>
      <w:r w:rsidRPr="007E74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сільської ради від </w:t>
      </w:r>
      <w:r w:rsidR="00B205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</w:t>
      </w:r>
      <w:r w:rsidRPr="007E74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B205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</w:t>
      </w:r>
      <w:r w:rsidRPr="007E74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</w:t>
      </w:r>
      <w:r w:rsidRPr="004A70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Pr="007E74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 </w:t>
      </w:r>
      <w:r w:rsidR="00EC15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</w:t>
      </w:r>
      <w:bookmarkStart w:id="0" w:name="_GoBack"/>
      <w:bookmarkEnd w:id="0"/>
    </w:p>
    <w:p w:rsidR="004A70C7" w:rsidRPr="007E7411" w:rsidRDefault="004A70C7" w:rsidP="00B54CE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70C7" w:rsidRPr="005E203A" w:rsidRDefault="004A70C7" w:rsidP="004A70C7">
      <w:pPr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E20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План </w:t>
      </w:r>
    </w:p>
    <w:p w:rsidR="004A70C7" w:rsidRDefault="007E7411" w:rsidP="004A70C7">
      <w:pPr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E20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підготовки </w:t>
      </w:r>
      <w:proofErr w:type="spellStart"/>
      <w:r w:rsidRPr="005E20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проє</w:t>
      </w:r>
      <w:r w:rsidR="004A70C7" w:rsidRPr="005E20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ктів</w:t>
      </w:r>
      <w:proofErr w:type="spellEnd"/>
      <w:r w:rsidR="004A70C7" w:rsidRPr="005E20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регуляторних актів </w:t>
      </w:r>
      <w:proofErr w:type="spellStart"/>
      <w:r w:rsidR="004A70C7" w:rsidRPr="005E20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Федорівської</w:t>
      </w:r>
      <w:proofErr w:type="spellEnd"/>
      <w:r w:rsidR="004A70C7" w:rsidRPr="005E20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сільської ради на 20</w:t>
      </w:r>
      <w:r w:rsidR="00BE1649" w:rsidRPr="005E20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22</w:t>
      </w:r>
      <w:r w:rsidR="009F373D" w:rsidRPr="005E20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A70C7" w:rsidRPr="005E20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рік</w:t>
      </w:r>
    </w:p>
    <w:p w:rsidR="005E203A" w:rsidRPr="005E203A" w:rsidRDefault="005E203A" w:rsidP="004A70C7">
      <w:pPr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1502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36"/>
        <w:gridCol w:w="6379"/>
        <w:gridCol w:w="1436"/>
        <w:gridCol w:w="2108"/>
      </w:tblGrid>
      <w:tr w:rsidR="005B2DAE" w:rsidRPr="004A70C7" w:rsidTr="005B2DAE">
        <w:tc>
          <w:tcPr>
            <w:tcW w:w="567" w:type="dxa"/>
          </w:tcPr>
          <w:p w:rsidR="004A70C7" w:rsidRPr="00D24755" w:rsidRDefault="004A70C7" w:rsidP="004A70C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47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4536" w:type="dxa"/>
          </w:tcPr>
          <w:p w:rsidR="004A70C7" w:rsidRPr="005B2DAE" w:rsidRDefault="004A70C7" w:rsidP="004A70C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Перелік питань щодо підготовки </w:t>
            </w:r>
            <w:proofErr w:type="spellStart"/>
            <w:r w:rsidRPr="005B2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прое</w:t>
            </w:r>
            <w:r w:rsidRPr="005B2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ктів</w:t>
            </w:r>
            <w:proofErr w:type="spellEnd"/>
            <w:r w:rsidRPr="005B2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2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розпоряджень</w:t>
            </w:r>
            <w:proofErr w:type="spellEnd"/>
            <w:r w:rsidRPr="005B2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2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голови</w:t>
            </w:r>
            <w:proofErr w:type="spellEnd"/>
            <w:r w:rsidRPr="005B2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органу </w:t>
            </w:r>
            <w:proofErr w:type="spellStart"/>
            <w:r w:rsidRPr="005B2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5B2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2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самоврядування</w:t>
            </w:r>
            <w:proofErr w:type="spellEnd"/>
          </w:p>
        </w:tc>
        <w:tc>
          <w:tcPr>
            <w:tcW w:w="6379" w:type="dxa"/>
          </w:tcPr>
          <w:p w:rsidR="004A70C7" w:rsidRPr="005B2DAE" w:rsidRDefault="001E3F27" w:rsidP="001E3F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B2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Мета </w:t>
            </w:r>
            <w:proofErr w:type="spellStart"/>
            <w:r w:rsidRPr="005B2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прийня</w:t>
            </w:r>
            <w:r w:rsidR="004A70C7" w:rsidRPr="005B2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spellEnd"/>
            <w:r w:rsidRPr="005B2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</w:t>
            </w:r>
            <w:r w:rsidR="004A70C7" w:rsidRPr="005B2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 </w:t>
            </w:r>
            <w:r w:rsidRPr="005B2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проекту</w:t>
            </w:r>
          </w:p>
        </w:tc>
        <w:tc>
          <w:tcPr>
            <w:tcW w:w="1436" w:type="dxa"/>
          </w:tcPr>
          <w:p w:rsidR="004A70C7" w:rsidRPr="005B2DAE" w:rsidRDefault="004A70C7" w:rsidP="004A70C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5B2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підготовки</w:t>
            </w:r>
            <w:proofErr w:type="spellEnd"/>
            <w:r w:rsidRPr="005B2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проекту</w:t>
            </w:r>
          </w:p>
        </w:tc>
        <w:tc>
          <w:tcPr>
            <w:tcW w:w="2108" w:type="dxa"/>
          </w:tcPr>
          <w:p w:rsidR="004A70C7" w:rsidRPr="005B2DAE" w:rsidRDefault="004A70C7" w:rsidP="004A70C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B2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Підрозділ</w:t>
            </w:r>
            <w:proofErr w:type="spellEnd"/>
            <w:r w:rsidRPr="005B2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2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відповідальний</w:t>
            </w:r>
            <w:proofErr w:type="spellEnd"/>
            <w:r w:rsidRPr="005B2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B2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розробку</w:t>
            </w:r>
            <w:proofErr w:type="spellEnd"/>
            <w:r w:rsidRPr="005B2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проекту</w:t>
            </w:r>
          </w:p>
        </w:tc>
      </w:tr>
      <w:tr w:rsidR="005B2DAE" w:rsidRPr="004A70C7" w:rsidTr="005B2DAE">
        <w:tc>
          <w:tcPr>
            <w:tcW w:w="567" w:type="dxa"/>
          </w:tcPr>
          <w:p w:rsidR="004A70C7" w:rsidRPr="004A70C7" w:rsidRDefault="004A70C7" w:rsidP="004A70C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4A70C7" w:rsidRPr="004A70C7" w:rsidRDefault="004A70C7" w:rsidP="004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порядку та  нормативу відрахувань до місцевого бюджету частини  чистого прибутку (доходу)</w:t>
            </w:r>
          </w:p>
          <w:p w:rsidR="004A70C7" w:rsidRPr="004A70C7" w:rsidRDefault="004A70C7" w:rsidP="004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</w:t>
            </w:r>
            <w:r w:rsidR="001E3F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 «Благоустрій» </w:t>
            </w:r>
          </w:p>
        </w:tc>
        <w:tc>
          <w:tcPr>
            <w:tcW w:w="6379" w:type="dxa"/>
            <w:shd w:val="clear" w:color="auto" w:fill="FFFFFF"/>
          </w:tcPr>
          <w:p w:rsidR="001E3F27" w:rsidRPr="001E3F27" w:rsidRDefault="005068CD" w:rsidP="001E3F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Дотримання принципів державної регуляторної політики, удосконалення системи відносин між органами місцевого самоврядування і суб‘єктами господарювання та збільшення надходжень до сільського бюджету для фінансування видатків на виконання делегованих повноважень. </w:t>
            </w:r>
            <w:r w:rsidR="001E3F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відповідності до п.29 ч.1 ст.26 Закону України «Про місцеве самоврядування в Україні», «Про систему оподаткування», «Про оподаткування прибутку підприємств»</w:t>
            </w:r>
          </w:p>
        </w:tc>
        <w:tc>
          <w:tcPr>
            <w:tcW w:w="1436" w:type="dxa"/>
          </w:tcPr>
          <w:p w:rsidR="004A70C7" w:rsidRDefault="004A70C7" w:rsidP="004A70C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</w:t>
            </w:r>
            <w:r w:rsidR="00BE16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півріччя</w:t>
            </w:r>
          </w:p>
          <w:p w:rsidR="009F373D" w:rsidRPr="004A70C7" w:rsidRDefault="009F373D" w:rsidP="004A70C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 року</w:t>
            </w:r>
          </w:p>
        </w:tc>
        <w:tc>
          <w:tcPr>
            <w:tcW w:w="2108" w:type="dxa"/>
          </w:tcPr>
          <w:p w:rsidR="001E3F27" w:rsidRPr="001E3F27" w:rsidRDefault="001E3F27" w:rsidP="001E3F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Фінансовий відділ,</w:t>
            </w:r>
            <w:r w:rsidR="00C76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</w:rPr>
              <w:t>ідділ</w:t>
            </w:r>
            <w:proofErr w:type="spellEnd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</w:rPr>
              <w:t>звітності</w:t>
            </w:r>
            <w:proofErr w:type="spellEnd"/>
          </w:p>
        </w:tc>
      </w:tr>
      <w:tr w:rsidR="005B2DAE" w:rsidRPr="004A70C7" w:rsidTr="005B2DAE">
        <w:tc>
          <w:tcPr>
            <w:tcW w:w="567" w:type="dxa"/>
          </w:tcPr>
          <w:p w:rsidR="004A70C7" w:rsidRPr="004A70C7" w:rsidRDefault="004A70C7" w:rsidP="004A70C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536" w:type="dxa"/>
          </w:tcPr>
          <w:p w:rsidR="004A70C7" w:rsidRPr="004A70C7" w:rsidRDefault="004A70C7" w:rsidP="004A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єдиного податку на</w:t>
            </w:r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Федорівської</w:t>
            </w:r>
            <w:proofErr w:type="spellEnd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сільської</w:t>
            </w:r>
            <w:proofErr w:type="spellEnd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Пологівського</w:t>
            </w:r>
            <w:proofErr w:type="spellEnd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</w:t>
            </w:r>
            <w:proofErr w:type="spellStart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Запорізької</w:t>
            </w:r>
            <w:proofErr w:type="spellEnd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6379" w:type="dxa"/>
            <w:shd w:val="clear" w:color="auto" w:fill="FFFFFF"/>
          </w:tcPr>
          <w:p w:rsidR="001E3F27" w:rsidRPr="001E3F27" w:rsidRDefault="005068CD" w:rsidP="001E3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Дотримання принципів державної регуляторної політики, удосконалення системи відносин між органами місцевого самоврядування і суб‘єктами господарювання та збільшення надходжень до сільського бюджету для фінансування видатків на виконання делегованих повноважень. </w:t>
            </w:r>
            <w:r w:rsidR="001E3F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Відповідно до ст.291, ст.293 Податкового кодексу України, п.24, п.28, п.35 ч.1 ст.26, ст.59, ст.69 Закону України «Про місцеве самоврядування в Україні»</w:t>
            </w:r>
          </w:p>
        </w:tc>
        <w:tc>
          <w:tcPr>
            <w:tcW w:w="1436" w:type="dxa"/>
          </w:tcPr>
          <w:p w:rsidR="004A70C7" w:rsidRDefault="004A70C7" w:rsidP="004A70C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</w:t>
            </w:r>
            <w:r w:rsidR="00BE16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півріччя</w:t>
            </w:r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F373D" w:rsidRPr="009F373D" w:rsidRDefault="009F373D" w:rsidP="004A70C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 року</w:t>
            </w:r>
          </w:p>
        </w:tc>
        <w:tc>
          <w:tcPr>
            <w:tcW w:w="2108" w:type="dxa"/>
          </w:tcPr>
          <w:p w:rsidR="004A70C7" w:rsidRPr="004A70C7" w:rsidRDefault="004A70C7" w:rsidP="001E3F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7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Фінансовий відділ </w:t>
            </w:r>
          </w:p>
        </w:tc>
      </w:tr>
      <w:tr w:rsidR="005B2DAE" w:rsidRPr="0027163B" w:rsidTr="005B2DAE">
        <w:tc>
          <w:tcPr>
            <w:tcW w:w="567" w:type="dxa"/>
          </w:tcPr>
          <w:p w:rsidR="004A70C7" w:rsidRPr="004A70C7" w:rsidRDefault="004A70C7" w:rsidP="0065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4536" w:type="dxa"/>
          </w:tcPr>
          <w:p w:rsidR="004A70C7" w:rsidRPr="004A70C7" w:rsidRDefault="004A70C7" w:rsidP="0065669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C7"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  <w:t xml:space="preserve">Про  </w:t>
            </w:r>
            <w:proofErr w:type="spellStart"/>
            <w:r w:rsidRPr="004A70C7"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  <w:t>встановлення</w:t>
            </w:r>
            <w:proofErr w:type="spellEnd"/>
            <w:r w:rsidRPr="004A70C7"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  <w:t xml:space="preserve">   ставок  та </w:t>
            </w:r>
            <w:proofErr w:type="spellStart"/>
            <w:r w:rsidRPr="004A70C7"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  <w:t>пільг</w:t>
            </w:r>
            <w:proofErr w:type="spellEnd"/>
            <w:r w:rsidRPr="004A70C7"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  <w:t xml:space="preserve">  </w:t>
            </w:r>
            <w:proofErr w:type="spellStart"/>
            <w:r w:rsidRPr="004A70C7"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  <w:t>із</w:t>
            </w:r>
            <w:proofErr w:type="spellEnd"/>
            <w:r w:rsidRPr="004A70C7"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4A70C7"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  <w:t>сплати</w:t>
            </w:r>
            <w:proofErr w:type="spellEnd"/>
            <w:r w:rsidRPr="004A70C7"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  <w:t xml:space="preserve">  земельного </w:t>
            </w:r>
            <w:proofErr w:type="spellStart"/>
            <w:r w:rsidRPr="004A70C7"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  <w:t>податку</w:t>
            </w:r>
            <w:proofErr w:type="spellEnd"/>
            <w:r w:rsidRPr="004A70C7"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  <w:t xml:space="preserve">  на </w:t>
            </w:r>
            <w:proofErr w:type="spellStart"/>
            <w:r w:rsidRPr="004A70C7"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  <w:t>території</w:t>
            </w:r>
            <w:proofErr w:type="spellEnd"/>
            <w:r w:rsidRPr="004A70C7"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4A70C7"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  <w:t>Федорівської</w:t>
            </w:r>
            <w:proofErr w:type="spellEnd"/>
            <w:r w:rsidRPr="004A70C7"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4A70C7"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  <w:t>сільської</w:t>
            </w:r>
            <w:proofErr w:type="spellEnd"/>
            <w:r w:rsidRPr="004A70C7"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  <w:t xml:space="preserve">  ради  </w:t>
            </w:r>
            <w:proofErr w:type="spellStart"/>
            <w:r w:rsidRPr="004A70C7"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  <w:t>Пологівського</w:t>
            </w:r>
            <w:proofErr w:type="spellEnd"/>
            <w:r w:rsidRPr="004A70C7"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  <w:t xml:space="preserve">  району  </w:t>
            </w:r>
            <w:proofErr w:type="spellStart"/>
            <w:r w:rsidRPr="004A70C7"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  <w:t>Запорізької</w:t>
            </w:r>
            <w:proofErr w:type="spellEnd"/>
            <w:r w:rsidRPr="004A70C7"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4A70C7"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  <w:t>області</w:t>
            </w:r>
            <w:proofErr w:type="spellEnd"/>
            <w:r w:rsidRPr="004A70C7"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65669E" w:rsidRPr="003B38E9" w:rsidRDefault="005068CD" w:rsidP="001E3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Дотримання принципів державної регуляторної політики, удосконалення системи відносин між органами місцевого самоврядування і суб‘єктами господарювання та збільшення надходжень до сільського бюджету для фінансування видатків на виконання делегованих повноважень.</w:t>
            </w:r>
          </w:p>
          <w:p w:rsidR="0027163B" w:rsidRDefault="0065669E" w:rsidP="001E3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Керуючись постановою Кабінету Міністрів України від 24.05.2014 року №</w:t>
            </w:r>
            <w:r w:rsidR="004C30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483</w:t>
            </w:r>
            <w:r w:rsidR="003B38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«Про затвердження форм типових рішень про встановлення ставок та пільг із сплати земельного податк</w:t>
            </w:r>
            <w:r w:rsidR="002716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та податку на нерухоме майно,</w:t>
            </w:r>
          </w:p>
          <w:p w:rsidR="004A70C7" w:rsidRPr="0065669E" w:rsidRDefault="003B38E9" w:rsidP="001E3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відмінне від земельної ділянки»</w:t>
            </w:r>
            <w:r w:rsidR="002716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2716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абзацем</w:t>
            </w:r>
            <w:proofErr w:type="spellEnd"/>
            <w:r w:rsidR="002716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2, 3 п.284.1 ст.284 Податкового кодексу України та </w:t>
            </w:r>
            <w:proofErr w:type="spellStart"/>
            <w:r w:rsidR="002716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п.п</w:t>
            </w:r>
            <w:proofErr w:type="spellEnd"/>
            <w:r w:rsidR="002716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24 ч.1 ст.26 Закону України ро місцеве самоврядування в Україні.</w:t>
            </w:r>
            <w:r w:rsidR="009C0C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 w:rsidR="004C30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1436" w:type="dxa"/>
          </w:tcPr>
          <w:p w:rsidR="004A70C7" w:rsidRPr="0027163B" w:rsidRDefault="004A70C7" w:rsidP="0065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16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 </w:t>
            </w:r>
            <w:r w:rsidR="00BE16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півріччя</w:t>
            </w:r>
            <w:r w:rsidRPr="002716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9F373D" w:rsidRPr="009F373D" w:rsidRDefault="009F373D" w:rsidP="0065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 року</w:t>
            </w:r>
          </w:p>
        </w:tc>
        <w:tc>
          <w:tcPr>
            <w:tcW w:w="2108" w:type="dxa"/>
          </w:tcPr>
          <w:p w:rsidR="004A70C7" w:rsidRPr="004A70C7" w:rsidRDefault="001E3F27" w:rsidP="001E3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Фінансовий відділ </w:t>
            </w:r>
          </w:p>
          <w:p w:rsidR="004A70C7" w:rsidRPr="0027163B" w:rsidRDefault="005B2DAE" w:rsidP="001E3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господарсько-земельних </w:t>
            </w:r>
            <w:r w:rsidR="004A70C7" w:rsidRPr="004A70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відносин та агропромислового розвитку</w:t>
            </w:r>
            <w:r w:rsidR="004A70C7" w:rsidRPr="002716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5B2DAE" w:rsidRPr="004A70C7" w:rsidTr="005B2DAE">
        <w:tc>
          <w:tcPr>
            <w:tcW w:w="567" w:type="dxa"/>
          </w:tcPr>
          <w:p w:rsidR="004A70C7" w:rsidRPr="004A70C7" w:rsidRDefault="004A70C7" w:rsidP="004A70C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536" w:type="dxa"/>
          </w:tcPr>
          <w:p w:rsidR="004A70C7" w:rsidRPr="004A70C7" w:rsidRDefault="004A70C7" w:rsidP="004A70C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C7">
              <w:rPr>
                <w:rFonts w:ascii="Times New Roman" w:eastAsia="Lucida Sans Unicode" w:hAnsi="Times New Roman" w:cs="Mangal"/>
                <w:sz w:val="24"/>
                <w:szCs w:val="24"/>
                <w:lang w:val="uk-UA" w:eastAsia="hi-IN" w:bidi="hi-IN"/>
              </w:rPr>
              <w:t xml:space="preserve">Про  встановлення   ставок орендної плати на території </w:t>
            </w:r>
            <w:proofErr w:type="spellStart"/>
            <w:r w:rsidRPr="004A70C7">
              <w:rPr>
                <w:rFonts w:ascii="Times New Roman" w:eastAsia="Lucida Sans Unicode" w:hAnsi="Times New Roman" w:cs="Mangal"/>
                <w:sz w:val="24"/>
                <w:szCs w:val="24"/>
                <w:lang w:val="uk-UA" w:eastAsia="hi-IN" w:bidi="hi-IN"/>
              </w:rPr>
              <w:t>Федорівської</w:t>
            </w:r>
            <w:proofErr w:type="spellEnd"/>
            <w:r w:rsidRPr="004A70C7">
              <w:rPr>
                <w:rFonts w:ascii="Times New Roman" w:eastAsia="Lucida Sans Unicode" w:hAnsi="Times New Roman" w:cs="Mangal"/>
                <w:sz w:val="24"/>
                <w:szCs w:val="24"/>
                <w:lang w:val="uk-UA" w:eastAsia="hi-IN" w:bidi="hi-IN"/>
              </w:rPr>
              <w:t xml:space="preserve"> сільської  ради  </w:t>
            </w:r>
            <w:proofErr w:type="spellStart"/>
            <w:r w:rsidRPr="004A70C7">
              <w:rPr>
                <w:rFonts w:ascii="Times New Roman" w:eastAsia="Lucida Sans Unicode" w:hAnsi="Times New Roman" w:cs="Mangal"/>
                <w:sz w:val="24"/>
                <w:szCs w:val="24"/>
                <w:lang w:val="uk-UA" w:eastAsia="hi-IN" w:bidi="hi-IN"/>
              </w:rPr>
              <w:t>Пологівського</w:t>
            </w:r>
            <w:proofErr w:type="spellEnd"/>
            <w:r w:rsidRPr="004A70C7">
              <w:rPr>
                <w:rFonts w:ascii="Times New Roman" w:eastAsia="Lucida Sans Unicode" w:hAnsi="Times New Roman" w:cs="Mangal"/>
                <w:sz w:val="24"/>
                <w:szCs w:val="24"/>
                <w:lang w:val="uk-UA" w:eastAsia="hi-IN" w:bidi="hi-IN"/>
              </w:rPr>
              <w:t xml:space="preserve">  району  Запорізької області</w:t>
            </w:r>
          </w:p>
        </w:tc>
        <w:tc>
          <w:tcPr>
            <w:tcW w:w="6379" w:type="dxa"/>
            <w:shd w:val="clear" w:color="auto" w:fill="FFFFFF"/>
          </w:tcPr>
          <w:p w:rsidR="005068CD" w:rsidRDefault="005068CD" w:rsidP="00B84DE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Дотримання принципів державної регуляторної політики, удосконалення системи відносин між органами місцевого самоврядування і суб‘єктами господарювання та збільшення надходжень до сільського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у.</w:t>
            </w:r>
          </w:p>
          <w:p w:rsidR="00B84DE7" w:rsidRPr="00B84DE7" w:rsidRDefault="00B84DE7" w:rsidP="00B84DE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 виконання Законів України «Про внесення змін до Податкового кодексу України і деякі законодавчі акти України і деякі законодавчі акти України про забезпечення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збалансованостібюджетних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надходжень у 2016 році», від 20 грудня 2016 року за № 1791-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ІІІ, «Про внесення змін до Податкового кодексу України щодо покращення інвестиційного клімату в Україні» від 21.12.2016 № 1797-</w:t>
            </w:r>
            <w:r w:rsidRPr="00506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керуючись ст.ст.10, 269-290 Податкового кодексу України, п.24,п.28, п.35 ч.1 ст.26, ст.59, ст.69 Закону України «Про місцеве самоврядування в Україні»</w:t>
            </w:r>
          </w:p>
        </w:tc>
        <w:tc>
          <w:tcPr>
            <w:tcW w:w="1436" w:type="dxa"/>
          </w:tcPr>
          <w:p w:rsidR="009F373D" w:rsidRDefault="004A70C7" w:rsidP="004A70C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</w:t>
            </w:r>
            <w:r w:rsidR="00BE16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півріччя</w:t>
            </w:r>
          </w:p>
          <w:p w:rsidR="004A70C7" w:rsidRPr="004A70C7" w:rsidRDefault="009F373D" w:rsidP="004A70C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 року</w:t>
            </w:r>
            <w:r w:rsidR="004A70C7" w:rsidRPr="004A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8" w:type="dxa"/>
          </w:tcPr>
          <w:p w:rsidR="004A70C7" w:rsidRPr="004A70C7" w:rsidRDefault="004A70C7" w:rsidP="005B2DA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A7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Фінансовий відділ, </w:t>
            </w:r>
          </w:p>
          <w:p w:rsidR="004A70C7" w:rsidRPr="004A70C7" w:rsidRDefault="004A70C7" w:rsidP="005B2DA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господарсько-земельних відносин та агропромислового розвитку</w:t>
            </w:r>
            <w:r w:rsidRPr="004A70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2DAE" w:rsidRPr="004A70C7" w:rsidTr="005B2DAE">
        <w:tc>
          <w:tcPr>
            <w:tcW w:w="567" w:type="dxa"/>
          </w:tcPr>
          <w:p w:rsidR="004A70C7" w:rsidRPr="004A70C7" w:rsidRDefault="004A70C7" w:rsidP="004A70C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536" w:type="dxa"/>
          </w:tcPr>
          <w:p w:rsidR="004A70C7" w:rsidRPr="004A70C7" w:rsidRDefault="004A70C7" w:rsidP="004A70C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</w:pPr>
            <w:r w:rsidRPr="004A70C7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 xml:space="preserve">Про </w:t>
            </w:r>
            <w:proofErr w:type="spellStart"/>
            <w:r w:rsidRPr="004A70C7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встановлення</w:t>
            </w:r>
            <w:proofErr w:type="spellEnd"/>
            <w:r w:rsidRPr="004A70C7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 xml:space="preserve"> ставок  та </w:t>
            </w:r>
            <w:proofErr w:type="spellStart"/>
            <w:r w:rsidRPr="004A70C7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пільг</w:t>
            </w:r>
            <w:proofErr w:type="spellEnd"/>
            <w:r w:rsidRPr="004A70C7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4A70C7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із</w:t>
            </w:r>
            <w:proofErr w:type="spellEnd"/>
            <w:r w:rsidRPr="004A70C7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4A70C7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сплати</w:t>
            </w:r>
            <w:proofErr w:type="spellEnd"/>
            <w:r w:rsidRPr="004A70C7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4A70C7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податку</w:t>
            </w:r>
            <w:proofErr w:type="spellEnd"/>
            <w:r w:rsidRPr="004A70C7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 xml:space="preserve"> на </w:t>
            </w:r>
            <w:proofErr w:type="spellStart"/>
            <w:r w:rsidRPr="004A70C7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нерухоме</w:t>
            </w:r>
            <w:proofErr w:type="spellEnd"/>
            <w:r w:rsidRPr="004A70C7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4A70C7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майно</w:t>
            </w:r>
            <w:proofErr w:type="spellEnd"/>
            <w:r w:rsidRPr="004A70C7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4A70C7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відмінне</w:t>
            </w:r>
            <w:proofErr w:type="spellEnd"/>
            <w:r w:rsidRPr="004A70C7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4A70C7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від</w:t>
            </w:r>
            <w:proofErr w:type="spellEnd"/>
            <w:r w:rsidRPr="004A70C7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4A70C7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земельної</w:t>
            </w:r>
            <w:proofErr w:type="spellEnd"/>
            <w:r w:rsidRPr="004A70C7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4A70C7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ділянки</w:t>
            </w:r>
            <w:proofErr w:type="spellEnd"/>
            <w:r w:rsidRPr="004A70C7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 xml:space="preserve"> на </w:t>
            </w:r>
            <w:proofErr w:type="spellStart"/>
            <w:r w:rsidRPr="004A70C7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території</w:t>
            </w:r>
            <w:proofErr w:type="spellEnd"/>
            <w:r w:rsidRPr="004A70C7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4A70C7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Федорівської</w:t>
            </w:r>
            <w:proofErr w:type="spellEnd"/>
            <w:r w:rsidRPr="004A70C7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4A70C7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сільської</w:t>
            </w:r>
            <w:proofErr w:type="spellEnd"/>
            <w:r w:rsidRPr="004A70C7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 xml:space="preserve"> ради </w:t>
            </w:r>
            <w:proofErr w:type="spellStart"/>
            <w:r w:rsidRPr="004A70C7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Пологівського</w:t>
            </w:r>
            <w:proofErr w:type="spellEnd"/>
            <w:r w:rsidRPr="004A70C7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 xml:space="preserve"> району </w:t>
            </w:r>
            <w:proofErr w:type="spellStart"/>
            <w:r w:rsidRPr="004A70C7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Запорізької</w:t>
            </w:r>
            <w:proofErr w:type="spellEnd"/>
            <w:r w:rsidRPr="004A70C7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4A70C7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області</w:t>
            </w:r>
            <w:proofErr w:type="spellEnd"/>
            <w:r w:rsidRPr="004A70C7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5B2DAE" w:rsidRPr="005B2DAE" w:rsidRDefault="005B2DAE" w:rsidP="005B428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Збільшення джерел надходжень фінансових ресурсів до дохідної частини місцевого бюджету з урахуванням ст.226 Податкового кодексу України, відповідно до п.24 ч.1 ст.26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 місцеве самоврядування в Україні»</w:t>
            </w:r>
          </w:p>
        </w:tc>
        <w:tc>
          <w:tcPr>
            <w:tcW w:w="1436" w:type="dxa"/>
          </w:tcPr>
          <w:p w:rsidR="004A70C7" w:rsidRDefault="004A70C7" w:rsidP="004A70C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</w:t>
            </w:r>
            <w:r w:rsidR="00BE16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півріччя</w:t>
            </w:r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F373D" w:rsidRPr="009F373D" w:rsidRDefault="009F373D" w:rsidP="004A70C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 року</w:t>
            </w:r>
          </w:p>
        </w:tc>
        <w:tc>
          <w:tcPr>
            <w:tcW w:w="2108" w:type="dxa"/>
          </w:tcPr>
          <w:p w:rsidR="004A70C7" w:rsidRPr="004A70C7" w:rsidRDefault="004A70C7" w:rsidP="005B2DA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A7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Фінансовий відділ,</w:t>
            </w:r>
          </w:p>
          <w:p w:rsidR="004A70C7" w:rsidRPr="004A70C7" w:rsidRDefault="004A70C7" w:rsidP="005B2DA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господарсько-земельних відносин та </w:t>
            </w:r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агропромислового розвитку</w:t>
            </w:r>
            <w:r w:rsidRPr="004A70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2DAE" w:rsidRPr="004A70C7" w:rsidTr="005B2DAE">
        <w:tc>
          <w:tcPr>
            <w:tcW w:w="567" w:type="dxa"/>
          </w:tcPr>
          <w:p w:rsidR="004A70C7" w:rsidRPr="004A70C7" w:rsidRDefault="004A70C7" w:rsidP="004A70C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6</w:t>
            </w:r>
          </w:p>
        </w:tc>
        <w:tc>
          <w:tcPr>
            <w:tcW w:w="4536" w:type="dxa"/>
          </w:tcPr>
          <w:p w:rsidR="004A70C7" w:rsidRPr="004A70C7" w:rsidRDefault="004A70C7" w:rsidP="004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Порядку </w:t>
            </w:r>
            <w:proofErr w:type="spellStart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</w:t>
            </w:r>
            <w:proofErr w:type="spellStart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Федорівської</w:t>
            </w:r>
            <w:proofErr w:type="spellEnd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сільської </w:t>
            </w:r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громади</w:t>
            </w:r>
            <w:proofErr w:type="spellEnd"/>
          </w:p>
        </w:tc>
        <w:tc>
          <w:tcPr>
            <w:tcW w:w="6379" w:type="dxa"/>
            <w:shd w:val="clear" w:color="auto" w:fill="FFFFFF"/>
          </w:tcPr>
          <w:p w:rsidR="004A70C7" w:rsidRPr="004A70C7" w:rsidRDefault="004A70C7" w:rsidP="004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</w:rPr>
              <w:t>Підвищення</w:t>
            </w:r>
            <w:proofErr w:type="spellEnd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об’єктів</w:t>
            </w:r>
            <w:proofErr w:type="spellEnd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комунальної</w:t>
            </w:r>
            <w:proofErr w:type="spellEnd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сільської </w:t>
            </w:r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особі</w:t>
            </w:r>
            <w:proofErr w:type="spellEnd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Федорівської</w:t>
            </w:r>
            <w:proofErr w:type="spellEnd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сільської </w:t>
            </w:r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 та </w:t>
            </w:r>
            <w:proofErr w:type="spellStart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прозорості</w:t>
            </w:r>
            <w:proofErr w:type="spellEnd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</w:rPr>
              <w:t>дій</w:t>
            </w:r>
            <w:proofErr w:type="spellEnd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</w:t>
            </w:r>
          </w:p>
        </w:tc>
        <w:tc>
          <w:tcPr>
            <w:tcW w:w="1436" w:type="dxa"/>
          </w:tcPr>
          <w:p w:rsidR="004A70C7" w:rsidRPr="004A70C7" w:rsidRDefault="00BE1649" w:rsidP="004A70C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півріччя</w:t>
            </w:r>
            <w:proofErr w:type="spellEnd"/>
          </w:p>
          <w:p w:rsidR="004A70C7" w:rsidRPr="004A70C7" w:rsidRDefault="009F373D" w:rsidP="004A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4A70C7" w:rsidRPr="004A7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108" w:type="dxa"/>
          </w:tcPr>
          <w:p w:rsidR="004A70C7" w:rsidRPr="004A70C7" w:rsidRDefault="004A70C7" w:rsidP="005B2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Фінансовий відділ, </w:t>
            </w:r>
          </w:p>
          <w:p w:rsidR="004A70C7" w:rsidRPr="004A70C7" w:rsidRDefault="004A70C7" w:rsidP="005B2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</w:rPr>
              <w:t>ідділ</w:t>
            </w:r>
            <w:proofErr w:type="spellEnd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</w:rPr>
              <w:t>звітності</w:t>
            </w:r>
            <w:proofErr w:type="spellEnd"/>
          </w:p>
        </w:tc>
      </w:tr>
      <w:tr w:rsidR="005B2DAE" w:rsidRPr="004A70C7" w:rsidTr="005B2DAE">
        <w:tc>
          <w:tcPr>
            <w:tcW w:w="567" w:type="dxa"/>
          </w:tcPr>
          <w:p w:rsidR="004A70C7" w:rsidRPr="004A70C7" w:rsidRDefault="004A70C7" w:rsidP="004A70C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536" w:type="dxa"/>
          </w:tcPr>
          <w:p w:rsidR="004A70C7" w:rsidRPr="004A70C7" w:rsidRDefault="004A70C7" w:rsidP="004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Методики </w:t>
            </w:r>
            <w:proofErr w:type="spellStart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розрахунку</w:t>
            </w:r>
            <w:proofErr w:type="spellEnd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орендної</w:t>
            </w:r>
            <w:proofErr w:type="spellEnd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плати за </w:t>
            </w:r>
            <w:proofErr w:type="spellStart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комунальне</w:t>
            </w:r>
            <w:proofErr w:type="spellEnd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майно</w:t>
            </w:r>
            <w:proofErr w:type="spellEnd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Федорівської</w:t>
            </w:r>
            <w:proofErr w:type="spellEnd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сільської </w:t>
            </w:r>
            <w:proofErr w:type="spellStart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  <w:tc>
          <w:tcPr>
            <w:tcW w:w="6379" w:type="dxa"/>
            <w:shd w:val="clear" w:color="auto" w:fill="FFFFFF"/>
          </w:tcPr>
          <w:p w:rsidR="004A70C7" w:rsidRPr="004A70C7" w:rsidRDefault="004A70C7" w:rsidP="004A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Підвищення</w:t>
            </w:r>
            <w:proofErr w:type="spellEnd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ефективності</w:t>
            </w:r>
            <w:proofErr w:type="spellEnd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об’єктів</w:t>
            </w:r>
            <w:proofErr w:type="spellEnd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Федорівської</w:t>
            </w:r>
            <w:proofErr w:type="spellEnd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сільської </w:t>
            </w:r>
            <w:proofErr w:type="spellStart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особі</w:t>
            </w:r>
            <w:proofErr w:type="spellEnd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Федорівської</w:t>
            </w:r>
            <w:proofErr w:type="spellEnd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сільської </w:t>
            </w:r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 та </w:t>
            </w:r>
            <w:proofErr w:type="spellStart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прозорості</w:t>
            </w:r>
            <w:proofErr w:type="spellEnd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дій</w:t>
            </w:r>
            <w:proofErr w:type="spellEnd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самоврядування</w:t>
            </w:r>
            <w:proofErr w:type="spellEnd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комунального</w:t>
            </w:r>
            <w:proofErr w:type="spellEnd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</w:t>
            </w:r>
          </w:p>
        </w:tc>
        <w:tc>
          <w:tcPr>
            <w:tcW w:w="1436" w:type="dxa"/>
          </w:tcPr>
          <w:p w:rsidR="004A70C7" w:rsidRPr="004A70C7" w:rsidRDefault="00BE1649" w:rsidP="004A70C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півріччя</w:t>
            </w:r>
            <w:proofErr w:type="spellEnd"/>
          </w:p>
          <w:p w:rsidR="004A70C7" w:rsidRPr="004A70C7" w:rsidRDefault="009F373D" w:rsidP="004A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4A70C7" w:rsidRPr="004A7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108" w:type="dxa"/>
          </w:tcPr>
          <w:p w:rsidR="004A70C7" w:rsidRPr="004A70C7" w:rsidRDefault="004A70C7" w:rsidP="005B2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Фінансовий відділ, </w:t>
            </w:r>
          </w:p>
          <w:p w:rsidR="004A70C7" w:rsidRPr="004A70C7" w:rsidRDefault="004A70C7" w:rsidP="005B2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</w:rPr>
              <w:t>ідділ</w:t>
            </w:r>
            <w:proofErr w:type="spellEnd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A70C7">
              <w:rPr>
                <w:rFonts w:ascii="Times New Roman" w:eastAsia="Times New Roman" w:hAnsi="Times New Roman" w:cs="Times New Roman"/>
                <w:sz w:val="24"/>
                <w:szCs w:val="24"/>
              </w:rPr>
              <w:t>звітності</w:t>
            </w:r>
            <w:proofErr w:type="spellEnd"/>
          </w:p>
        </w:tc>
      </w:tr>
    </w:tbl>
    <w:p w:rsidR="009F373D" w:rsidRDefault="009F373D" w:rsidP="004A7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649" w:rsidRDefault="00BE1649" w:rsidP="004A7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649" w:rsidRDefault="00BE1649" w:rsidP="004A7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0C7" w:rsidRPr="004A70C7" w:rsidRDefault="004A70C7" w:rsidP="004A7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7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</w:t>
      </w:r>
      <w:r w:rsidR="00BE16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льник фінансового відділу         </w:t>
      </w:r>
      <w:r w:rsidRPr="004A7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9F37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="005068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</w:t>
      </w:r>
      <w:r w:rsidR="009F37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Тетяна  </w:t>
      </w:r>
      <w:r w:rsidRPr="004A7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ШЕЧКОВА</w:t>
      </w:r>
    </w:p>
    <w:p w:rsidR="004A70C7" w:rsidRPr="004A70C7" w:rsidRDefault="004A70C7" w:rsidP="004A7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4A70C7" w:rsidRPr="004A70C7" w:rsidRDefault="004A70C7" w:rsidP="004A7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4A70C7" w:rsidRPr="004A70C7" w:rsidRDefault="004A70C7" w:rsidP="004A7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7D97" w:rsidRDefault="00DD7D97"/>
    <w:sectPr w:rsidR="00DD7D97" w:rsidSect="003B38E9">
      <w:pgSz w:w="16838" w:h="11906" w:orient="landscape" w:code="9"/>
      <w:pgMar w:top="567" w:right="1134" w:bottom="1701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0CAD"/>
    <w:multiLevelType w:val="hybridMultilevel"/>
    <w:tmpl w:val="60528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8609F"/>
    <w:multiLevelType w:val="hybridMultilevel"/>
    <w:tmpl w:val="F228A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90369"/>
    <w:multiLevelType w:val="hybridMultilevel"/>
    <w:tmpl w:val="E5C8D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B3E"/>
    <w:rsid w:val="000143E5"/>
    <w:rsid w:val="001E3F27"/>
    <w:rsid w:val="0027163B"/>
    <w:rsid w:val="00274AC4"/>
    <w:rsid w:val="003B38E9"/>
    <w:rsid w:val="004A70C7"/>
    <w:rsid w:val="004C3083"/>
    <w:rsid w:val="004E59E5"/>
    <w:rsid w:val="005068CD"/>
    <w:rsid w:val="005B2DAE"/>
    <w:rsid w:val="005B428B"/>
    <w:rsid w:val="005E203A"/>
    <w:rsid w:val="0065669E"/>
    <w:rsid w:val="006912C2"/>
    <w:rsid w:val="006E7551"/>
    <w:rsid w:val="007E7411"/>
    <w:rsid w:val="00843B3E"/>
    <w:rsid w:val="009C0CC9"/>
    <w:rsid w:val="009F373D"/>
    <w:rsid w:val="00B20535"/>
    <w:rsid w:val="00B23661"/>
    <w:rsid w:val="00B54CEC"/>
    <w:rsid w:val="00B84DE7"/>
    <w:rsid w:val="00BE1649"/>
    <w:rsid w:val="00C7695B"/>
    <w:rsid w:val="00CE088C"/>
    <w:rsid w:val="00D24755"/>
    <w:rsid w:val="00DD7D97"/>
    <w:rsid w:val="00EC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0DB58"/>
  <w15:chartTrackingRefBased/>
  <w15:docId w15:val="{6D9D7572-D997-4796-9728-8A577A59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7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3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3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</dc:creator>
  <cp:keywords/>
  <dc:description/>
  <cp:lastModifiedBy>TG</cp:lastModifiedBy>
  <cp:revision>16</cp:revision>
  <cp:lastPrinted>2021-11-22T12:21:00Z</cp:lastPrinted>
  <dcterms:created xsi:type="dcterms:W3CDTF">2021-11-10T12:17:00Z</dcterms:created>
  <dcterms:modified xsi:type="dcterms:W3CDTF">2021-11-22T12:22:00Z</dcterms:modified>
</cp:coreProperties>
</file>